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BB" w:rsidRDefault="00CC33BB" w:rsidP="00CC33BB">
      <w:pPr>
        <w:spacing w:line="480" w:lineRule="auto"/>
        <w:jc w:val="center"/>
        <w:rPr>
          <w:b/>
          <w:bCs/>
        </w:rPr>
      </w:pPr>
      <w:r>
        <w:rPr>
          <w:b/>
          <w:bCs/>
        </w:rPr>
        <w:t>Yelena Belyaeva-Sanden, Saint Louis University, Saint Louis, Missouri, USA</w:t>
      </w:r>
    </w:p>
    <w:p w:rsidR="00CC33BB" w:rsidRDefault="00CC33BB" w:rsidP="00CC33BB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Culture- and gender-specific use of compliments by Russians and Americans.</w:t>
      </w:r>
      <w:proofErr w:type="gramEnd"/>
      <w:r>
        <w:rPr>
          <w:b/>
          <w:bCs/>
        </w:rPr>
        <w:tab/>
        <w:t xml:space="preserve"> </w:t>
      </w:r>
    </w:p>
    <w:p w:rsidR="00EC6C81" w:rsidRDefault="00CC33BB" w:rsidP="00EC6C81">
      <w:pPr>
        <w:spacing w:line="360" w:lineRule="auto"/>
        <w:rPr>
          <w:bCs/>
          <w:iCs/>
        </w:rPr>
      </w:pPr>
      <w:r>
        <w:t xml:space="preserve">In this paper I will discuss </w:t>
      </w:r>
      <w:r w:rsidRPr="003D2F50">
        <w:t>the problem</w:t>
      </w:r>
      <w:r>
        <w:t xml:space="preserve"> of differences in understanding the role of compliment (C) and the use of it by young Russians and Americans. Although C is recognized as a</w:t>
      </w:r>
      <w:r>
        <w:rPr>
          <w:bCs/>
          <w:iCs/>
          <w:lang/>
        </w:rPr>
        <w:t xml:space="preserve"> </w:t>
      </w:r>
      <w:r>
        <w:rPr>
          <w:bCs/>
          <w:iCs/>
        </w:rPr>
        <w:t>cooperative speech act</w:t>
      </w:r>
      <w:r>
        <w:rPr>
          <w:bCs/>
          <w:iCs/>
          <w:lang/>
        </w:rPr>
        <w:t xml:space="preserve"> in which the speaker </w:t>
      </w:r>
      <w:r>
        <w:rPr>
          <w:bCs/>
          <w:iCs/>
        </w:rPr>
        <w:t xml:space="preserve">tries to establish </w:t>
      </w:r>
      <w:r>
        <w:rPr>
          <w:bCs/>
          <w:iCs/>
          <w:lang/>
        </w:rPr>
        <w:t>or maintain good relations</w:t>
      </w:r>
      <w:r w:rsidR="00214852">
        <w:rPr>
          <w:bCs/>
          <w:iCs/>
          <w:lang/>
        </w:rPr>
        <w:t xml:space="preserve"> with the communicative partner</w:t>
      </w:r>
      <w:r>
        <w:rPr>
          <w:bCs/>
          <w:iCs/>
          <w:lang/>
        </w:rPr>
        <w:t>, the frequency</w:t>
      </w:r>
      <w:r w:rsidR="002C005A">
        <w:rPr>
          <w:bCs/>
          <w:iCs/>
          <w:lang/>
        </w:rPr>
        <w:t xml:space="preserve">, </w:t>
      </w:r>
      <w:r>
        <w:rPr>
          <w:bCs/>
          <w:iCs/>
          <w:lang/>
        </w:rPr>
        <w:t>the forms of expressin</w:t>
      </w:r>
      <w:r w:rsidR="00374B27">
        <w:rPr>
          <w:bCs/>
          <w:iCs/>
          <w:lang/>
        </w:rPr>
        <w:t>g C</w:t>
      </w:r>
      <w:r>
        <w:rPr>
          <w:bCs/>
          <w:iCs/>
          <w:lang/>
        </w:rPr>
        <w:t xml:space="preserve"> and types of responses to</w:t>
      </w:r>
      <w:r w:rsidR="00374B27">
        <w:rPr>
          <w:bCs/>
          <w:iCs/>
          <w:lang/>
        </w:rPr>
        <w:t xml:space="preserve"> it vary considerably. The objective of this </w:t>
      </w:r>
      <w:r w:rsidR="00374B27">
        <w:rPr>
          <w:bCs/>
          <w:iCs/>
        </w:rPr>
        <w:t>paper</w:t>
      </w:r>
      <w:r w:rsidR="00374B27">
        <w:rPr>
          <w:bCs/>
          <w:iCs/>
          <w:lang/>
        </w:rPr>
        <w:t xml:space="preserve"> </w:t>
      </w:r>
      <w:r w:rsidR="00374B27">
        <w:rPr>
          <w:bCs/>
          <w:iCs/>
        </w:rPr>
        <w:t>is to in</w:t>
      </w:r>
      <w:r w:rsidR="00092507">
        <w:rPr>
          <w:bCs/>
          <w:iCs/>
        </w:rPr>
        <w:t xml:space="preserve">vestigate </w:t>
      </w:r>
      <w:r w:rsidR="00374B27">
        <w:rPr>
          <w:bCs/>
          <w:iCs/>
        </w:rPr>
        <w:t xml:space="preserve">the differences in compliment </w:t>
      </w:r>
      <w:r w:rsidR="002C005A">
        <w:rPr>
          <w:bCs/>
          <w:iCs/>
        </w:rPr>
        <w:t>behavior of</w:t>
      </w:r>
      <w:r w:rsidR="00374B27">
        <w:rPr>
          <w:bCs/>
          <w:iCs/>
        </w:rPr>
        <w:t xml:space="preserve"> young people in Russia and the USA.</w:t>
      </w:r>
      <w:r w:rsidR="00306F29">
        <w:rPr>
          <w:bCs/>
          <w:iCs/>
        </w:rPr>
        <w:t xml:space="preserve">  My hypothesis</w:t>
      </w:r>
      <w:r w:rsidR="00092507">
        <w:rPr>
          <w:bCs/>
          <w:iCs/>
        </w:rPr>
        <w:t>, based on empirical observations,</w:t>
      </w:r>
      <w:r w:rsidR="00306F29">
        <w:rPr>
          <w:bCs/>
          <w:iCs/>
        </w:rPr>
        <w:t xml:space="preserve"> was that</w:t>
      </w:r>
      <w:r w:rsidR="00092507">
        <w:rPr>
          <w:bCs/>
          <w:iCs/>
        </w:rPr>
        <w:t xml:space="preserve"> </w:t>
      </w:r>
      <w:r w:rsidR="00EC6C81">
        <w:rPr>
          <w:bCs/>
          <w:iCs/>
        </w:rPr>
        <w:t>the behavior</w:t>
      </w:r>
      <w:r w:rsidR="00092507">
        <w:rPr>
          <w:bCs/>
          <w:iCs/>
        </w:rPr>
        <w:t xml:space="preserve"> in “compliment situations” </w:t>
      </w:r>
      <w:r w:rsidR="00EC6C81">
        <w:rPr>
          <w:bCs/>
          <w:iCs/>
        </w:rPr>
        <w:t xml:space="preserve">by Russians </w:t>
      </w:r>
      <w:r w:rsidR="002C005A">
        <w:rPr>
          <w:bCs/>
          <w:iCs/>
        </w:rPr>
        <w:t>and by</w:t>
      </w:r>
      <w:r w:rsidR="00EC6C81">
        <w:rPr>
          <w:bCs/>
          <w:iCs/>
        </w:rPr>
        <w:t xml:space="preserve"> Americans </w:t>
      </w:r>
      <w:r w:rsidR="00092507">
        <w:rPr>
          <w:bCs/>
          <w:iCs/>
        </w:rPr>
        <w:t>is</w:t>
      </w:r>
      <w:r w:rsidR="00EC6C81">
        <w:rPr>
          <w:bCs/>
          <w:iCs/>
        </w:rPr>
        <w:t xml:space="preserve"> </w:t>
      </w:r>
      <w:r w:rsidR="002C005A">
        <w:rPr>
          <w:bCs/>
          <w:iCs/>
        </w:rPr>
        <w:t>largely determined</w:t>
      </w:r>
      <w:r w:rsidR="00092507">
        <w:rPr>
          <w:bCs/>
          <w:iCs/>
        </w:rPr>
        <w:t xml:space="preserve"> by </w:t>
      </w:r>
      <w:r w:rsidR="00EC6C81">
        <w:rPr>
          <w:bCs/>
          <w:iCs/>
        </w:rPr>
        <w:t xml:space="preserve">the </w:t>
      </w:r>
      <w:r w:rsidR="00092507">
        <w:rPr>
          <w:bCs/>
          <w:iCs/>
          <w:lang/>
        </w:rPr>
        <w:t xml:space="preserve">specific </w:t>
      </w:r>
      <w:r w:rsidR="00EC6C81">
        <w:rPr>
          <w:bCs/>
          <w:iCs/>
          <w:lang/>
        </w:rPr>
        <w:t>cultural, social and communicative</w:t>
      </w:r>
      <w:r w:rsidR="00214852">
        <w:rPr>
          <w:bCs/>
          <w:iCs/>
          <w:lang/>
        </w:rPr>
        <w:t xml:space="preserve"> norms of the society</w:t>
      </w:r>
      <w:r w:rsidR="00092507">
        <w:rPr>
          <w:bCs/>
          <w:iCs/>
          <w:lang/>
        </w:rPr>
        <w:t xml:space="preserve">, </w:t>
      </w:r>
      <w:r w:rsidR="002C005A">
        <w:rPr>
          <w:bCs/>
          <w:iCs/>
          <w:lang/>
        </w:rPr>
        <w:t xml:space="preserve">and </w:t>
      </w:r>
      <w:r w:rsidR="002C005A">
        <w:rPr>
          <w:bCs/>
          <w:iCs/>
        </w:rPr>
        <w:t>by</w:t>
      </w:r>
      <w:r w:rsidR="00092507">
        <w:rPr>
          <w:bCs/>
          <w:iCs/>
        </w:rPr>
        <w:t xml:space="preserve"> gender and</w:t>
      </w:r>
      <w:r w:rsidR="002C005A">
        <w:rPr>
          <w:bCs/>
          <w:iCs/>
        </w:rPr>
        <w:t xml:space="preserve"> </w:t>
      </w:r>
      <w:r w:rsidR="00092507">
        <w:rPr>
          <w:bCs/>
          <w:iCs/>
        </w:rPr>
        <w:t xml:space="preserve">age factors.  </w:t>
      </w:r>
    </w:p>
    <w:p w:rsidR="00B952D5" w:rsidRDefault="00092507" w:rsidP="00EC6C81">
      <w:pPr>
        <w:spacing w:line="360" w:lineRule="auto"/>
      </w:pPr>
      <w:r>
        <w:rPr>
          <w:bCs/>
          <w:iCs/>
        </w:rPr>
        <w:t xml:space="preserve">To confirm this </w:t>
      </w:r>
      <w:r w:rsidR="00EC6C81">
        <w:rPr>
          <w:bCs/>
          <w:iCs/>
        </w:rPr>
        <w:t>presupposition</w:t>
      </w:r>
      <w:r>
        <w:rPr>
          <w:bCs/>
          <w:iCs/>
        </w:rPr>
        <w:t xml:space="preserve"> I carried out </w:t>
      </w:r>
      <w:r w:rsidR="00EC6C81">
        <w:rPr>
          <w:bCs/>
          <w:iCs/>
        </w:rPr>
        <w:t xml:space="preserve">extensive research </w:t>
      </w:r>
      <w:r w:rsidR="00EC6C81">
        <w:t xml:space="preserve">among the </w:t>
      </w:r>
      <w:r w:rsidR="00EC6C81">
        <w:rPr>
          <w:lang/>
        </w:rPr>
        <w:t>students of Moscow Linguistic University and Voronezh Universities</w:t>
      </w:r>
      <w:r w:rsidR="00EC6C81">
        <w:t xml:space="preserve"> in Russia and in Saint Louis University in the US</w:t>
      </w:r>
      <w:r w:rsidR="002C005A">
        <w:rPr>
          <w:lang/>
        </w:rPr>
        <w:t>.</w:t>
      </w:r>
      <w:r w:rsidR="002C005A">
        <w:t xml:space="preserve"> </w:t>
      </w:r>
      <w:r w:rsidR="00306F29">
        <w:t>The participants were asked to respond to the stimuli in three types of questionnaires aimed at eliciting</w:t>
      </w:r>
      <w:r w:rsidR="00306F29">
        <w:rPr>
          <w:lang/>
        </w:rPr>
        <w:t xml:space="preserve"> their understanding of C, forms of expressing C and responses to </w:t>
      </w:r>
      <w:r w:rsidR="00306F29">
        <w:t>C</w:t>
      </w:r>
      <w:r w:rsidR="00306F29">
        <w:rPr>
          <w:lang/>
        </w:rPr>
        <w:t xml:space="preserve"> in various</w:t>
      </w:r>
      <w:r w:rsidR="00306F29">
        <w:t xml:space="preserve"> </w:t>
      </w:r>
      <w:r w:rsidR="00306F29">
        <w:rPr>
          <w:lang/>
        </w:rPr>
        <w:t>situation.</w:t>
      </w:r>
      <w:r w:rsidR="00306F29">
        <w:t xml:space="preserve">We distributed </w:t>
      </w:r>
      <w:r w:rsidR="00306F29">
        <w:rPr>
          <w:lang/>
        </w:rPr>
        <w:t>100</w:t>
      </w:r>
      <w:r w:rsidR="00306F29">
        <w:t xml:space="preserve"> copies of each </w:t>
      </w:r>
      <w:r w:rsidR="00306F29">
        <w:rPr>
          <w:lang/>
        </w:rPr>
        <w:t xml:space="preserve">questionnaire in each gender </w:t>
      </w:r>
      <w:r w:rsidR="00306F29">
        <w:t>and in each national group (total 1200). The</w:t>
      </w:r>
      <w:r w:rsidR="00306F29">
        <w:rPr>
          <w:lang/>
        </w:rPr>
        <w:t xml:space="preserve"> </w:t>
      </w:r>
      <w:r w:rsidR="00306F29">
        <w:t>responses</w:t>
      </w:r>
      <w:r w:rsidR="00306F29">
        <w:rPr>
          <w:lang/>
        </w:rPr>
        <w:t xml:space="preserve"> were tallied and analyzed and </w:t>
      </w:r>
      <w:proofErr w:type="spellStart"/>
      <w:r w:rsidR="00306F29">
        <w:rPr>
          <w:lang/>
        </w:rPr>
        <w:t>i</w:t>
      </w:r>
      <w:proofErr w:type="spellEnd"/>
      <w:r w:rsidR="00306F29">
        <w:t>n some cases followed up by interview</w:t>
      </w:r>
      <w:r w:rsidR="00214852">
        <w:t>s</w:t>
      </w:r>
      <w:r w:rsidR="00306F29">
        <w:t xml:space="preserve"> in which the respondents gave a more extended explanation of their understanding of C. The data revealed significant differences</w:t>
      </w:r>
      <w:r w:rsidR="00B952D5">
        <w:t xml:space="preserve"> </w:t>
      </w:r>
      <w:r w:rsidR="00214852">
        <w:t>(</w:t>
      </w:r>
      <w:r w:rsidR="00B952D5">
        <w:t>as well as some similarities</w:t>
      </w:r>
      <w:r w:rsidR="00214852">
        <w:t>)</w:t>
      </w:r>
      <w:r w:rsidR="00B952D5">
        <w:t xml:space="preserve"> </w:t>
      </w:r>
      <w:r w:rsidR="00306F29">
        <w:t>in compliment behavio</w:t>
      </w:r>
      <w:r w:rsidR="00EC6C81">
        <w:t>r between Russian</w:t>
      </w:r>
      <w:r w:rsidR="00214852">
        <w:t>s</w:t>
      </w:r>
      <w:r w:rsidR="00EC6C81">
        <w:t xml:space="preserve"> and Americans and </w:t>
      </w:r>
      <w:r w:rsidR="00B952D5">
        <w:t xml:space="preserve">basically </w:t>
      </w:r>
      <w:r w:rsidR="00EC6C81">
        <w:t>confirmed the original hypoth</w:t>
      </w:r>
      <w:r w:rsidR="00B952D5">
        <w:t>esis.</w:t>
      </w:r>
      <w:r w:rsidR="00EC6C81">
        <w:t xml:space="preserve">  </w:t>
      </w:r>
    </w:p>
    <w:p w:rsidR="00374B27" w:rsidRDefault="00B952D5" w:rsidP="00214852">
      <w:pPr>
        <w:spacing w:line="360" w:lineRule="auto"/>
        <w:rPr>
          <w:lang/>
        </w:rPr>
      </w:pPr>
      <w:r>
        <w:t>In the conclusions I will discuss most important findings in the forms of expressing C</w:t>
      </w:r>
      <w:r w:rsidR="00214852">
        <w:t xml:space="preserve"> and</w:t>
      </w:r>
      <w:r>
        <w:t xml:space="preserve"> responding to C</w:t>
      </w:r>
      <w:r w:rsidR="00214852">
        <w:t>: t</w:t>
      </w:r>
      <w:r>
        <w:t>heir structure, frequency and pragmatic function</w:t>
      </w:r>
      <w:r w:rsidR="00214852">
        <w:t>s</w:t>
      </w:r>
      <w:r>
        <w:t xml:space="preserve">.  I will also compare the culture-specific understanding </w:t>
      </w:r>
      <w:r w:rsidR="00214852">
        <w:t xml:space="preserve">of C by Russians and Americans </w:t>
      </w:r>
      <w:r>
        <w:t>and their motivation of performing this speech act.</w:t>
      </w:r>
      <w:r w:rsidR="00214852">
        <w:t xml:space="preserve"> </w:t>
      </w:r>
    </w:p>
    <w:p w:rsidR="00374B27" w:rsidRDefault="00374B27" w:rsidP="00CC33BB">
      <w:pPr>
        <w:spacing w:line="276" w:lineRule="auto"/>
        <w:rPr>
          <w:bCs/>
          <w:iCs/>
        </w:rPr>
      </w:pPr>
      <w:r>
        <w:rPr>
          <w:lang/>
        </w:rPr>
        <w:t xml:space="preserve"> </w:t>
      </w:r>
      <w:r>
        <w:rPr>
          <w:bCs/>
          <w:iCs/>
        </w:rPr>
        <w:t xml:space="preserve">  </w:t>
      </w:r>
    </w:p>
    <w:p w:rsidR="00374B27" w:rsidRDefault="00374B27" w:rsidP="00CC33BB">
      <w:pPr>
        <w:spacing w:line="276" w:lineRule="auto"/>
      </w:pPr>
    </w:p>
    <w:sectPr w:rsidR="00374B27" w:rsidSect="00620C0F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BD" w:rsidRDefault="002C005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35FBD" w:rsidRDefault="002C005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3BB"/>
    <w:rsid w:val="0006390F"/>
    <w:rsid w:val="00092507"/>
    <w:rsid w:val="00214852"/>
    <w:rsid w:val="002C005A"/>
    <w:rsid w:val="00306F29"/>
    <w:rsid w:val="00334CA4"/>
    <w:rsid w:val="00374B27"/>
    <w:rsid w:val="003D2F50"/>
    <w:rsid w:val="00620C0F"/>
    <w:rsid w:val="006F64B1"/>
    <w:rsid w:val="0085788C"/>
    <w:rsid w:val="00B952D5"/>
    <w:rsid w:val="00CC33BB"/>
    <w:rsid w:val="00EC6C81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33B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CC33B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1742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1</cp:revision>
  <dcterms:created xsi:type="dcterms:W3CDTF">2013-07-02T00:34:00Z</dcterms:created>
  <dcterms:modified xsi:type="dcterms:W3CDTF">2013-07-02T02:06:00Z</dcterms:modified>
</cp:coreProperties>
</file>